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CA" w:rsidRDefault="00F97F6F">
      <w:pPr>
        <w:pStyle w:val="Heading2"/>
      </w:pPr>
      <w:r>
        <w:rPr>
          <w:rFonts w:ascii="Segoe UI" w:hAnsi="Segoe UI" w:cs="Segoe UI"/>
          <w:b/>
          <w:color w:val="auto"/>
          <w:lang w:eastAsia="en-GB"/>
        </w:rPr>
        <w:t>YOUTH FIRST – APPLICATION FORM</w:t>
      </w:r>
      <w:r>
        <w:rPr>
          <w:color w:val="auto"/>
          <w:lang w:eastAsia="en-GB"/>
        </w:rPr>
        <w:t xml:space="preserve">                                                        </w:t>
      </w:r>
      <w:r>
        <w:rPr>
          <w:noProof/>
          <w:lang w:eastAsia="en-GB"/>
        </w:rPr>
        <w:drawing>
          <wp:inline distT="0" distB="0" distL="0" distR="0" wp14:anchorId="3F6889F3" wp14:editId="3F6889F4">
            <wp:extent cx="799258" cy="475076"/>
            <wp:effectExtent l="0" t="0" r="842" b="117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99258" cy="475076"/>
                    </a:xfrm>
                    <a:prstGeom prst="rect">
                      <a:avLst/>
                    </a:prstGeom>
                    <a:noFill/>
                    <a:ln>
                      <a:noFill/>
                      <a:prstDash/>
                    </a:ln>
                  </pic:spPr>
                </pic:pic>
              </a:graphicData>
            </a:graphic>
          </wp:inline>
        </w:drawing>
      </w:r>
    </w:p>
    <w:p w:rsidR="00007ACA" w:rsidRDefault="00007ACA">
      <w:pPr>
        <w:spacing w:after="0"/>
        <w:rPr>
          <w:rFonts w:ascii="Arial" w:eastAsia="Times New Roman" w:hAnsi="Arial" w:cs="Arial"/>
          <w:color w:val="747474"/>
          <w:sz w:val="36"/>
          <w:szCs w:val="36"/>
          <w:lang w:eastAsia="en-GB"/>
        </w:rPr>
      </w:pPr>
    </w:p>
    <w:tbl>
      <w:tblPr>
        <w:tblW w:w="5000" w:type="pct"/>
        <w:tblCellMar>
          <w:left w:w="10" w:type="dxa"/>
          <w:right w:w="10" w:type="dxa"/>
        </w:tblCellMar>
        <w:tblLook w:val="04A0" w:firstRow="1" w:lastRow="0" w:firstColumn="1" w:lastColumn="0" w:noHBand="0" w:noVBand="1"/>
      </w:tblPr>
      <w:tblGrid>
        <w:gridCol w:w="2702"/>
        <w:gridCol w:w="3154"/>
        <w:gridCol w:w="3154"/>
      </w:tblGrid>
      <w:tr w:rsidR="00007ACA">
        <w:tc>
          <w:tcPr>
            <w:tcW w:w="270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Position applied for:</w:t>
            </w:r>
          </w:p>
        </w:tc>
        <w:tc>
          <w:tcPr>
            <w:tcW w:w="3154"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3154" w:type="dxa"/>
            <w:tcBorders>
              <w:top w:val="single" w:sz="6" w:space="0" w:color="ABABAB"/>
              <w:left w:val="single" w:sz="6" w:space="0" w:color="ABABAB"/>
              <w:bottom w:val="single" w:sz="6" w:space="0" w:color="ABABAB"/>
              <w:right w:val="single" w:sz="6" w:space="0" w:color="ABABAB"/>
            </w:tcBorders>
            <w:shd w:val="clear" w:color="auto" w:fill="FFFFFF"/>
            <w:tcMar>
              <w:top w:w="0" w:type="dxa"/>
              <w:left w:w="0" w:type="dxa"/>
              <w:bottom w:w="0" w:type="dxa"/>
              <w:right w:w="0" w:type="dxa"/>
            </w:tcMar>
            <w:vAlign w:val="center"/>
          </w:tcPr>
          <w:p w:rsidR="00007ACA" w:rsidRDefault="00F97F6F">
            <w:pPr>
              <w:spacing w:after="0"/>
            </w:pPr>
            <w:r>
              <w:rPr>
                <w:rFonts w:ascii="Arial" w:eastAsia="Times New Roman" w:hAnsi="Arial" w:cs="Arial"/>
                <w:color w:val="4D4D4D"/>
                <w:sz w:val="24"/>
                <w:szCs w:val="24"/>
                <w:lang w:eastAsia="en-GB"/>
              </w:rPr>
              <w:t xml:space="preserve"> </w:t>
            </w:r>
            <w:r>
              <w:rPr>
                <w:rFonts w:ascii="Arial" w:eastAsia="Times New Roman" w:hAnsi="Arial" w:cs="Arial"/>
                <w:b/>
                <w:color w:val="4D4D4D"/>
                <w:sz w:val="24"/>
                <w:szCs w:val="24"/>
                <w:lang w:eastAsia="en-GB"/>
              </w:rPr>
              <w:t>Ref No:</w:t>
            </w:r>
          </w:p>
        </w:tc>
      </w:tr>
    </w:tbl>
    <w:p w:rsidR="00007ACA" w:rsidRDefault="00007ACA">
      <w:pPr>
        <w:shd w:val="clear" w:color="auto" w:fill="FFFFFF"/>
        <w:spacing w:after="180"/>
        <w:rPr>
          <w:rFonts w:ascii="Arial" w:eastAsia="Times New Roman" w:hAnsi="Arial" w:cs="Arial"/>
          <w:b/>
          <w:bCs/>
          <w:color w:val="4D4D4D"/>
          <w:sz w:val="24"/>
          <w:szCs w:val="24"/>
          <w:lang w:eastAsia="en-GB"/>
        </w:rPr>
      </w:pPr>
    </w:p>
    <w:p w:rsidR="00007ACA" w:rsidRDefault="00F97F6F">
      <w:pPr>
        <w:shd w:val="clear" w:color="auto" w:fill="FFFFFF"/>
        <w:spacing w:after="180"/>
      </w:pPr>
      <w:r>
        <w:rPr>
          <w:rFonts w:ascii="Arial" w:eastAsia="Times New Roman" w:hAnsi="Arial" w:cs="Arial"/>
          <w:b/>
          <w:bCs/>
          <w:color w:val="4D4D4D"/>
          <w:sz w:val="24"/>
          <w:szCs w:val="24"/>
          <w:lang w:eastAsia="en-GB"/>
        </w:rPr>
        <w:t>Personal details</w:t>
      </w:r>
    </w:p>
    <w:tbl>
      <w:tblPr>
        <w:tblW w:w="5000" w:type="pct"/>
        <w:tblCellMar>
          <w:left w:w="10" w:type="dxa"/>
          <w:right w:w="10" w:type="dxa"/>
        </w:tblCellMar>
        <w:tblLook w:val="04A0" w:firstRow="1" w:lastRow="0" w:firstColumn="1" w:lastColumn="0" w:noHBand="0" w:noVBand="1"/>
      </w:tblPr>
      <w:tblGrid>
        <w:gridCol w:w="2703"/>
        <w:gridCol w:w="6307"/>
      </w:tblGrid>
      <w:tr w:rsidR="00007ACA">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Surname:</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Forenames:</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Current address:</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rPr>
                <w:rFonts w:ascii="Arial" w:eastAsia="Times New Roman" w:hAnsi="Arial" w:cs="Arial"/>
                <w:b/>
                <w:bCs/>
                <w:color w:val="4D4D4D"/>
                <w:sz w:val="24"/>
                <w:szCs w:val="24"/>
                <w:lang w:eastAsia="en-GB"/>
              </w:rPr>
            </w:pPr>
            <w:r>
              <w:rPr>
                <w:rFonts w:ascii="Arial" w:eastAsia="Times New Roman" w:hAnsi="Arial" w:cs="Arial"/>
                <w:b/>
                <w:bCs/>
                <w:color w:val="4D4D4D"/>
                <w:sz w:val="24"/>
                <w:szCs w:val="24"/>
                <w:lang w:eastAsia="en-GB"/>
              </w:rPr>
              <w:t>Email address:</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007ACA">
            <w:pPr>
              <w:spacing w:after="180"/>
              <w:rPr>
                <w:rFonts w:ascii="Arial" w:eastAsia="Times New Roman" w:hAnsi="Arial" w:cs="Arial"/>
                <w:color w:val="4D4D4D"/>
                <w:sz w:val="24"/>
                <w:szCs w:val="24"/>
                <w:lang w:eastAsia="en-GB"/>
              </w:rPr>
            </w:pPr>
          </w:p>
        </w:tc>
      </w:tr>
      <w:tr w:rsidR="00007ACA">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Daytime telephone number:</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Evening telephone number:</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bl>
    <w:p w:rsidR="00007ACA" w:rsidRDefault="00007ACA">
      <w:pPr>
        <w:rPr>
          <w:rFonts w:ascii="Arial" w:hAnsi="Arial" w:cs="Arial"/>
        </w:rPr>
      </w:pPr>
    </w:p>
    <w:p w:rsidR="00007ACA" w:rsidRDefault="00F97F6F">
      <w:pPr>
        <w:shd w:val="clear" w:color="auto" w:fill="FFFFFF"/>
        <w:spacing w:after="180"/>
      </w:pPr>
      <w:r>
        <w:rPr>
          <w:rFonts w:ascii="Arial" w:eastAsia="Times New Roman" w:hAnsi="Arial" w:cs="Arial"/>
          <w:b/>
          <w:bCs/>
          <w:color w:val="4D4D4D"/>
          <w:sz w:val="24"/>
          <w:szCs w:val="24"/>
          <w:lang w:eastAsia="en-GB"/>
        </w:rPr>
        <w:t>Employment history</w:t>
      </w:r>
    </w:p>
    <w:tbl>
      <w:tblPr>
        <w:tblW w:w="5000" w:type="pct"/>
        <w:tblCellMar>
          <w:left w:w="10" w:type="dxa"/>
          <w:right w:w="10" w:type="dxa"/>
        </w:tblCellMar>
        <w:tblLook w:val="04A0" w:firstRow="1" w:lastRow="0" w:firstColumn="1" w:lastColumn="0" w:noHBand="0" w:noVBand="1"/>
      </w:tblPr>
      <w:tblGrid>
        <w:gridCol w:w="2252"/>
        <w:gridCol w:w="2252"/>
        <w:gridCol w:w="2253"/>
        <w:gridCol w:w="2253"/>
      </w:tblGrid>
      <w:tr w:rsidR="00007ACA">
        <w:tc>
          <w:tcPr>
            <w:tcW w:w="4504"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Present post:</w:t>
            </w:r>
          </w:p>
        </w:tc>
        <w:tc>
          <w:tcPr>
            <w:tcW w:w="4506"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Job title:</w:t>
            </w:r>
          </w:p>
        </w:tc>
      </w:tr>
      <w:tr w:rsidR="00007ACA">
        <w:tc>
          <w:tcPr>
            <w:tcW w:w="4504"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tc>
        <w:tc>
          <w:tcPr>
            <w:tcW w:w="4506"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4504"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Employer:</w:t>
            </w:r>
          </w:p>
        </w:tc>
        <w:tc>
          <w:tcPr>
            <w:tcW w:w="4506"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Date started:</w:t>
            </w:r>
          </w:p>
        </w:tc>
      </w:tr>
      <w:tr w:rsidR="00007ACA">
        <w:tc>
          <w:tcPr>
            <w:tcW w:w="4504"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4506"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9010"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Salary and benefits:</w:t>
            </w:r>
          </w:p>
        </w:tc>
      </w:tr>
      <w:tr w:rsidR="00007ACA">
        <w:tc>
          <w:tcPr>
            <w:tcW w:w="9010"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9010"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Major duties and responsibilities:</w:t>
            </w:r>
          </w:p>
        </w:tc>
      </w:tr>
      <w:tr w:rsidR="00007ACA">
        <w:tc>
          <w:tcPr>
            <w:tcW w:w="9010"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tc>
      </w:tr>
      <w:tr w:rsidR="00007ACA">
        <w:tc>
          <w:tcPr>
            <w:tcW w:w="9010"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Previous posts (please start with the most recent):</w:t>
            </w:r>
          </w:p>
        </w:tc>
      </w:tr>
      <w:tr w:rsidR="00007ACA">
        <w:tc>
          <w:tcPr>
            <w:tcW w:w="225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Job title:</w:t>
            </w:r>
          </w:p>
        </w:tc>
        <w:tc>
          <w:tcPr>
            <w:tcW w:w="225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Employer:</w:t>
            </w:r>
          </w:p>
        </w:tc>
        <w:tc>
          <w:tcPr>
            <w:tcW w:w="225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Dates (from-to):</w:t>
            </w:r>
          </w:p>
        </w:tc>
        <w:tc>
          <w:tcPr>
            <w:tcW w:w="225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Salary:</w:t>
            </w:r>
          </w:p>
        </w:tc>
      </w:tr>
      <w:tr w:rsidR="00007ACA">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bl>
    <w:p w:rsidR="00007ACA" w:rsidRDefault="00007ACA">
      <w:pPr>
        <w:shd w:val="clear" w:color="auto" w:fill="FFFFFF"/>
        <w:spacing w:after="180"/>
        <w:rPr>
          <w:rFonts w:ascii="Arial" w:eastAsia="Times New Roman" w:hAnsi="Arial" w:cs="Arial"/>
          <w:b/>
          <w:bCs/>
          <w:color w:val="4D4D4D"/>
          <w:sz w:val="24"/>
          <w:szCs w:val="24"/>
          <w:lang w:eastAsia="en-GB"/>
        </w:rPr>
      </w:pPr>
    </w:p>
    <w:p w:rsidR="00007ACA" w:rsidRDefault="00F97F6F">
      <w:pPr>
        <w:shd w:val="clear" w:color="auto" w:fill="FFFFFF"/>
        <w:spacing w:after="180"/>
      </w:pPr>
      <w:r>
        <w:rPr>
          <w:rFonts w:ascii="Arial" w:eastAsia="Times New Roman" w:hAnsi="Arial" w:cs="Arial"/>
          <w:b/>
          <w:bCs/>
          <w:color w:val="4D4D4D"/>
          <w:sz w:val="24"/>
          <w:szCs w:val="24"/>
          <w:lang w:eastAsia="en-GB"/>
        </w:rPr>
        <w:t>Education/training</w:t>
      </w:r>
    </w:p>
    <w:tbl>
      <w:tblPr>
        <w:tblW w:w="5000" w:type="pct"/>
        <w:tblCellMar>
          <w:left w:w="10" w:type="dxa"/>
          <w:right w:w="10" w:type="dxa"/>
        </w:tblCellMar>
        <w:tblLook w:val="04A0" w:firstRow="1" w:lastRow="0" w:firstColumn="1" w:lastColumn="0" w:noHBand="0" w:noVBand="1"/>
      </w:tblPr>
      <w:tblGrid>
        <w:gridCol w:w="3424"/>
        <w:gridCol w:w="5586"/>
      </w:tblGrid>
      <w:tr w:rsidR="00007ACA">
        <w:tc>
          <w:tcPr>
            <w:tcW w:w="3424"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Secondary education:</w:t>
            </w:r>
          </w:p>
        </w:tc>
        <w:tc>
          <w:tcPr>
            <w:tcW w:w="5586"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Qualifications/grade:</w:t>
            </w:r>
          </w:p>
        </w:tc>
      </w:tr>
      <w:tr w:rsidR="00007ACA">
        <w:trPr>
          <w:trHeight w:val="1740"/>
        </w:trPr>
        <w:tc>
          <w:tcPr>
            <w:tcW w:w="3424"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tc>
        <w:tc>
          <w:tcPr>
            <w:tcW w:w="5586"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3424"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Further/higher education:</w:t>
            </w:r>
          </w:p>
        </w:tc>
        <w:tc>
          <w:tcPr>
            <w:tcW w:w="5586"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Qualifications/grade:</w:t>
            </w:r>
          </w:p>
        </w:tc>
      </w:tr>
      <w:tr w:rsidR="00007ACA">
        <w:trPr>
          <w:trHeight w:val="1815"/>
        </w:trPr>
        <w:tc>
          <w:tcPr>
            <w:tcW w:w="3424"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tc>
        <w:tc>
          <w:tcPr>
            <w:tcW w:w="5586"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9010"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Other relevant training, professional qualifications or work related skills (for example languages, shorthand, etc):</w:t>
            </w:r>
          </w:p>
        </w:tc>
      </w:tr>
      <w:tr w:rsidR="00007ACA">
        <w:tc>
          <w:tcPr>
            <w:tcW w:w="9010"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9010"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Are you undertaking any course of study at present? (if so, please give details)</w:t>
            </w:r>
          </w:p>
        </w:tc>
      </w:tr>
      <w:tr w:rsidR="00007ACA">
        <w:tc>
          <w:tcPr>
            <w:tcW w:w="9010"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9010"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Do you have membership of any professional bodies? (if so, please give details, including any offices held)</w:t>
            </w:r>
          </w:p>
        </w:tc>
      </w:tr>
      <w:tr w:rsidR="00007ACA">
        <w:tc>
          <w:tcPr>
            <w:tcW w:w="9010"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9010"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It is Youth First's policy to verify the qualifications of all successful job applicants.</w:t>
            </w:r>
          </w:p>
        </w:tc>
      </w:tr>
    </w:tbl>
    <w:p w:rsidR="00007ACA" w:rsidRDefault="00F97F6F">
      <w:pPr>
        <w:shd w:val="clear" w:color="auto" w:fill="FFFFFF"/>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bl>
      <w:tblPr>
        <w:tblW w:w="5000" w:type="pct"/>
        <w:tblCellMar>
          <w:left w:w="10" w:type="dxa"/>
          <w:right w:w="10" w:type="dxa"/>
        </w:tblCellMar>
        <w:tblLook w:val="04A0" w:firstRow="1" w:lastRow="0" w:firstColumn="1" w:lastColumn="0" w:noHBand="0" w:noVBand="1"/>
      </w:tblPr>
      <w:tblGrid>
        <w:gridCol w:w="9010"/>
      </w:tblGrid>
      <w:tr w:rsidR="00007ACA">
        <w:tc>
          <w:tcPr>
            <w:tcW w:w="9010"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180"/>
            </w:pPr>
            <w:r>
              <w:rPr>
                <w:rFonts w:ascii="Arial" w:eastAsia="Times New Roman" w:hAnsi="Arial" w:cs="Arial"/>
                <w:b/>
                <w:bCs/>
                <w:color w:val="4D4D4D"/>
                <w:sz w:val="24"/>
                <w:szCs w:val="24"/>
                <w:lang w:eastAsia="en-GB"/>
              </w:rPr>
              <w:t>Supporting information</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Please give any details you feel are relevant in support of your application, including why you are interested in this post and how you meet the person specification criteria. Use additional sheets if necessary.</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tc>
      </w:tr>
    </w:tbl>
    <w:p w:rsidR="00007ACA" w:rsidRDefault="00F97F6F">
      <w:pPr>
        <w:shd w:val="clear" w:color="auto" w:fill="FFFFFF"/>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bl>
      <w:tblPr>
        <w:tblW w:w="5000" w:type="pct"/>
        <w:tblCellMar>
          <w:left w:w="10" w:type="dxa"/>
          <w:right w:w="10" w:type="dxa"/>
        </w:tblCellMar>
        <w:tblLook w:val="04A0" w:firstRow="1" w:lastRow="0" w:firstColumn="1" w:lastColumn="0" w:noHBand="0" w:noVBand="1"/>
      </w:tblPr>
      <w:tblGrid>
        <w:gridCol w:w="7208"/>
        <w:gridCol w:w="901"/>
        <w:gridCol w:w="901"/>
      </w:tblGrid>
      <w:tr w:rsidR="00007ACA">
        <w:tc>
          <w:tcPr>
            <w:tcW w:w="9010" w:type="dxa"/>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Other details</w:t>
            </w:r>
          </w:p>
        </w:tc>
      </w:tr>
      <w:tr w:rsidR="00007ACA">
        <w:trPr>
          <w:trHeight w:val="480"/>
        </w:trPr>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What is the notice required in your present post?</w:t>
            </w:r>
          </w:p>
        </w:tc>
      </w:tr>
      <w:tr w:rsidR="00007ACA">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Is your present post your sole regular employment?</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007ACA">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Are you a British subject or a national of any EU country?</w:t>
            </w:r>
          </w:p>
        </w:tc>
      </w:tr>
      <w:tr w:rsidR="00007ACA">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If not, do you have the right to work in the UK and necessary permissions?</w:t>
            </w:r>
          </w:p>
        </w:tc>
      </w:tr>
      <w:tr w:rsidR="00007ACA">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If so, please state any restrictions on your right to work in the UK and the expiry date of any permissions.</w:t>
            </w:r>
          </w:p>
        </w:tc>
      </w:tr>
      <w:tr w:rsidR="00007ACA">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1802"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Do you have a full driving licence?</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007ACA">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Do you have any current endorsements?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007ACA">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Do you have use of a car?</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007ACA">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Where did you see the advertisement for the post?</w:t>
            </w:r>
          </w:p>
        </w:tc>
      </w:tr>
      <w:tr w:rsidR="00007ACA">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bl>
    <w:p w:rsidR="00007ACA" w:rsidRDefault="00007ACA">
      <w:pPr>
        <w:spacing w:after="0"/>
        <w:rPr>
          <w:rFonts w:ascii="Arial" w:eastAsia="Times New Roman" w:hAnsi="Arial" w:cs="Arial"/>
          <w:vanish/>
          <w:sz w:val="24"/>
          <w:szCs w:val="24"/>
          <w:lang w:eastAsia="en-GB"/>
        </w:rPr>
      </w:pPr>
    </w:p>
    <w:tbl>
      <w:tblPr>
        <w:tblW w:w="5000" w:type="pct"/>
        <w:tblCellMar>
          <w:left w:w="10" w:type="dxa"/>
          <w:right w:w="10" w:type="dxa"/>
        </w:tblCellMar>
        <w:tblLook w:val="04A0" w:firstRow="1" w:lastRow="0" w:firstColumn="1" w:lastColumn="0" w:noHBand="0" w:noVBand="1"/>
      </w:tblPr>
      <w:tblGrid>
        <w:gridCol w:w="7208"/>
        <w:gridCol w:w="901"/>
        <w:gridCol w:w="901"/>
      </w:tblGrid>
      <w:tr w:rsidR="00007ACA">
        <w:tc>
          <w:tcPr>
            <w:tcW w:w="9010" w:type="dxa"/>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Disabilities</w:t>
            </w:r>
          </w:p>
        </w:tc>
      </w:tr>
      <w:tr w:rsidR="00007ACA">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Do you require any special arrangements to be made for your interview/assessment test on account of a disability?</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007ACA">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If "yes", please give brief details of the effects of your disability on your day-to-day activities, and any other information that you feel would help us to accommodate your needs during your interview/assessment test and thus meet our obligations under the Equality Act 2010:</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bl>
    <w:p w:rsidR="00007ACA" w:rsidRDefault="00007ACA">
      <w:pPr>
        <w:spacing w:after="0"/>
        <w:rPr>
          <w:rFonts w:ascii="Arial" w:eastAsia="Times New Roman" w:hAnsi="Arial" w:cs="Arial"/>
          <w:vanish/>
          <w:sz w:val="24"/>
          <w:szCs w:val="24"/>
          <w:lang w:eastAsia="en-GB"/>
        </w:rPr>
      </w:pPr>
    </w:p>
    <w:tbl>
      <w:tblPr>
        <w:tblW w:w="5000" w:type="pct"/>
        <w:tblCellMar>
          <w:left w:w="10" w:type="dxa"/>
          <w:right w:w="10" w:type="dxa"/>
        </w:tblCellMar>
        <w:tblLook w:val="04A0" w:firstRow="1" w:lastRow="0" w:firstColumn="1" w:lastColumn="0" w:noHBand="0" w:noVBand="1"/>
      </w:tblPr>
      <w:tblGrid>
        <w:gridCol w:w="6233"/>
        <w:gridCol w:w="1419"/>
        <w:gridCol w:w="1364"/>
      </w:tblGrid>
      <w:tr w:rsidR="00871688" w:rsidTr="00CB55E2">
        <w:trPr>
          <w:trHeight w:val="2357"/>
        </w:trPr>
        <w:tc>
          <w:tcPr>
            <w:tcW w:w="9016" w:type="dxa"/>
            <w:gridSpan w:val="3"/>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tcPr>
          <w:p w:rsidR="00871688" w:rsidRPr="00871688" w:rsidRDefault="00871688" w:rsidP="00871688">
            <w:pPr>
              <w:pStyle w:val="NormalWeb"/>
              <w:shd w:val="clear" w:color="auto" w:fill="FFFFFF"/>
              <w:rPr>
                <w:rStyle w:val="Emphasis"/>
                <w:rFonts w:ascii="Arial" w:hAnsi="Arial" w:cs="Arial"/>
                <w:b/>
                <w:color w:val="666666"/>
              </w:rPr>
            </w:pPr>
            <w:r w:rsidRPr="00871688">
              <w:rPr>
                <w:rStyle w:val="Emphasis"/>
                <w:rFonts w:ascii="Arial" w:hAnsi="Arial" w:cs="Arial"/>
                <w:b/>
                <w:color w:val="666666"/>
              </w:rPr>
              <w:t>Convictions</w:t>
            </w:r>
          </w:p>
          <w:p w:rsidR="00871688" w:rsidRPr="00871688" w:rsidRDefault="00871688" w:rsidP="00871688">
            <w:pPr>
              <w:pStyle w:val="NormalWeb"/>
              <w:shd w:val="clear" w:color="auto" w:fill="FFFFFF"/>
              <w:rPr>
                <w:rFonts w:ascii="Arial" w:hAnsi="Arial" w:cs="Arial"/>
                <w:color w:val="666666"/>
                <w:sz w:val="21"/>
                <w:szCs w:val="21"/>
              </w:rPr>
            </w:pPr>
            <w:r w:rsidRPr="00871688">
              <w:rPr>
                <w:rStyle w:val="Emphasis"/>
                <w:rFonts w:ascii="Arial" w:hAnsi="Arial" w:cs="Arial"/>
                <w:color w:val="666666"/>
                <w:sz w:val="21"/>
                <w:szCs w:val="2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871688" w:rsidRPr="00871688" w:rsidRDefault="00871688" w:rsidP="00871688">
            <w:pPr>
              <w:pStyle w:val="NormalWeb"/>
              <w:shd w:val="clear" w:color="auto" w:fill="FFFFFF"/>
              <w:rPr>
                <w:rFonts w:ascii="Arial" w:hAnsi="Arial" w:cs="Arial"/>
                <w:color w:val="666666"/>
                <w:sz w:val="21"/>
                <w:szCs w:val="21"/>
              </w:rPr>
            </w:pPr>
            <w:r w:rsidRPr="00871688">
              <w:rPr>
                <w:rStyle w:val="Emphasis"/>
                <w:rFonts w:ascii="Arial" w:hAnsi="Arial" w:cs="Arial"/>
                <w:color w:val="666666"/>
                <w:sz w:val="21"/>
                <w:szCs w:val="21"/>
              </w:rPr>
              <w:t>‘Guidance about whether a conviction or caution should be disclosed can be found on the Ministry of Justice website.’</w:t>
            </w:r>
          </w:p>
          <w:p w:rsidR="00871688" w:rsidRDefault="00871688" w:rsidP="004D4FBE">
            <w:pPr>
              <w:spacing w:after="0"/>
              <w:jc w:val="center"/>
            </w:pPr>
          </w:p>
        </w:tc>
      </w:tr>
      <w:tr w:rsidR="004D4FBE" w:rsidTr="00871688">
        <w:trPr>
          <w:trHeight w:val="2357"/>
        </w:trPr>
        <w:tc>
          <w:tcPr>
            <w:tcW w:w="623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tcPr>
          <w:p w:rsidR="004D4FBE" w:rsidRDefault="004D4FBE" w:rsidP="004D4FBE">
            <w:pPr>
              <w:spacing w:after="0"/>
              <w:rPr>
                <w:rFonts w:ascii="Arial" w:eastAsia="Times New Roman" w:hAnsi="Arial" w:cs="Arial"/>
                <w:b/>
                <w:bCs/>
                <w:color w:val="4D4D4D"/>
                <w:sz w:val="24"/>
                <w:szCs w:val="24"/>
                <w:lang w:eastAsia="en-GB"/>
              </w:rPr>
            </w:pPr>
            <w:r>
              <w:rPr>
                <w:rFonts w:ascii="Arial" w:eastAsia="Times New Roman" w:hAnsi="Arial" w:cs="Arial"/>
                <w:b/>
                <w:bCs/>
                <w:color w:val="4D4D4D"/>
                <w:sz w:val="24"/>
                <w:szCs w:val="24"/>
                <w:lang w:eastAsia="en-GB"/>
              </w:rPr>
              <w:t>Convictions</w:t>
            </w:r>
          </w:p>
          <w:p w:rsidR="00871688" w:rsidRDefault="00871688" w:rsidP="004D4FBE">
            <w:pPr>
              <w:spacing w:after="0"/>
              <w:rPr>
                <w:rFonts w:ascii="Arial" w:eastAsia="Times New Roman" w:hAnsi="Arial" w:cs="Arial"/>
                <w:b/>
                <w:bCs/>
                <w:i/>
                <w:color w:val="4D4D4D"/>
                <w:sz w:val="18"/>
                <w:szCs w:val="18"/>
                <w:lang w:eastAsia="en-GB"/>
              </w:rPr>
            </w:pPr>
          </w:p>
          <w:p w:rsidR="00871688" w:rsidRDefault="00871688" w:rsidP="004D4FBE">
            <w:pPr>
              <w:spacing w:after="0"/>
              <w:rPr>
                <w:rFonts w:ascii="Arial" w:eastAsia="Times New Roman" w:hAnsi="Arial" w:cs="Arial"/>
                <w:b/>
                <w:bCs/>
                <w:i/>
                <w:color w:val="4D4D4D"/>
                <w:sz w:val="18"/>
                <w:szCs w:val="18"/>
                <w:lang w:eastAsia="en-GB"/>
              </w:rPr>
            </w:pPr>
          </w:p>
          <w:p w:rsidR="004D4FBE" w:rsidRPr="004D4FBE" w:rsidRDefault="004D4FBE" w:rsidP="004D4FBE">
            <w:pPr>
              <w:spacing w:after="0"/>
              <w:rPr>
                <w:rFonts w:ascii="Arial" w:eastAsia="Times New Roman" w:hAnsi="Arial" w:cs="Arial"/>
                <w:b/>
                <w:bCs/>
                <w:i/>
                <w:color w:val="4D4D4D"/>
                <w:sz w:val="18"/>
                <w:szCs w:val="18"/>
                <w:lang w:eastAsia="en-GB"/>
              </w:rPr>
            </w:pPr>
            <w:r w:rsidRPr="004D4FBE">
              <w:rPr>
                <w:rFonts w:ascii="Arial" w:eastAsia="Times New Roman" w:hAnsi="Arial" w:cs="Arial"/>
                <w:b/>
                <w:bCs/>
                <w:i/>
                <w:color w:val="4D4D4D"/>
                <w:sz w:val="18"/>
                <w:szCs w:val="18"/>
                <w:lang w:eastAsia="en-GB"/>
              </w:rPr>
              <w:t>Please delete as appropriate</w:t>
            </w:r>
          </w:p>
          <w:p w:rsidR="004D4FBE" w:rsidRPr="004D4FBE" w:rsidRDefault="004D4FBE" w:rsidP="004D4FBE">
            <w:pPr>
              <w:pStyle w:val="Heading3"/>
              <w:rPr>
                <w:rFonts w:ascii="Arial" w:eastAsia="Times New Roman" w:hAnsi="Arial" w:cs="Arial"/>
                <w:color w:val="auto"/>
                <w:lang w:eastAsia="en-GB"/>
              </w:rPr>
            </w:pPr>
            <w:r w:rsidRPr="004D4FBE">
              <w:rPr>
                <w:rFonts w:ascii="Arial" w:eastAsia="Times New Roman" w:hAnsi="Arial" w:cs="Arial"/>
                <w:color w:val="auto"/>
                <w:lang w:eastAsia="en-GB"/>
              </w:rPr>
              <w:t xml:space="preserve">Do you have any unspent conditional cautions or  convictions under the Rehabilitation of Offenders Act 1974? </w:t>
            </w:r>
          </w:p>
          <w:p w:rsidR="004D4FBE" w:rsidRPr="004D4FBE" w:rsidRDefault="004D4FBE" w:rsidP="004D4FBE">
            <w:pPr>
              <w:shd w:val="clear" w:color="auto" w:fill="FFFFFF"/>
              <w:suppressAutoHyphens w:val="0"/>
              <w:autoSpaceDN/>
              <w:spacing w:before="100" w:beforeAutospacing="1" w:after="0" w:line="408" w:lineRule="atLeast"/>
              <w:textAlignment w:val="auto"/>
              <w:rPr>
                <w:rFonts w:ascii="Helvetica" w:eastAsia="Times New Roman" w:hAnsi="Helvetica" w:cs="Helvetica"/>
                <w:color w:val="666666"/>
                <w:sz w:val="21"/>
                <w:szCs w:val="21"/>
                <w:lang w:eastAsia="en-GB"/>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4D4FBE" w:rsidRPr="004D4FBE" w:rsidRDefault="004D4FBE" w:rsidP="004D4FBE">
            <w:pPr>
              <w:spacing w:after="0"/>
              <w:jc w:val="center"/>
            </w:pPr>
          </w:p>
          <w:p w:rsidR="004D4FBE" w:rsidRDefault="004D4FBE" w:rsidP="004D4FBE">
            <w:pPr>
              <w:spacing w:after="0"/>
              <w:jc w:val="center"/>
            </w:pPr>
          </w:p>
          <w:p w:rsidR="00871688" w:rsidRDefault="00871688" w:rsidP="004D4FBE">
            <w:pPr>
              <w:spacing w:after="0"/>
              <w:jc w:val="center"/>
              <w:rPr>
                <w:rFonts w:ascii="Arial" w:eastAsia="Times New Roman" w:hAnsi="Arial" w:cs="Arial"/>
                <w:color w:val="4D4D4D"/>
                <w:sz w:val="24"/>
                <w:szCs w:val="24"/>
                <w:lang w:eastAsia="en-GB"/>
              </w:rPr>
            </w:pPr>
          </w:p>
          <w:p w:rsidR="00871688" w:rsidRDefault="00871688" w:rsidP="004D4FBE">
            <w:pPr>
              <w:spacing w:after="0"/>
              <w:jc w:val="center"/>
              <w:rPr>
                <w:rFonts w:ascii="Arial" w:eastAsia="Times New Roman" w:hAnsi="Arial" w:cs="Arial"/>
                <w:color w:val="4D4D4D"/>
                <w:sz w:val="24"/>
                <w:szCs w:val="24"/>
                <w:lang w:eastAsia="en-GB"/>
              </w:rPr>
            </w:pPr>
          </w:p>
          <w:p w:rsidR="004D4FBE" w:rsidRPr="004D4FBE" w:rsidRDefault="004D4FBE" w:rsidP="004D4FBE">
            <w:pPr>
              <w:spacing w:after="0"/>
              <w:jc w:val="center"/>
              <w:rPr>
                <w:rFonts w:ascii="Arial" w:eastAsia="Times New Roman" w:hAnsi="Arial" w:cs="Arial"/>
                <w:color w:val="4D4D4D"/>
                <w:sz w:val="24"/>
                <w:szCs w:val="24"/>
                <w:lang w:eastAsia="en-GB"/>
              </w:rPr>
            </w:pPr>
            <w:r w:rsidRPr="004D4FBE">
              <w:rPr>
                <w:rFonts w:ascii="Arial" w:eastAsia="Times New Roman" w:hAnsi="Arial" w:cs="Arial"/>
                <w:color w:val="4D4D4D"/>
                <w:sz w:val="24"/>
                <w:szCs w:val="24"/>
                <w:lang w:eastAsia="en-GB"/>
              </w:rPr>
              <w:t>YES</w:t>
            </w:r>
          </w:p>
          <w:p w:rsidR="004D4FBE" w:rsidRPr="004D4FBE" w:rsidRDefault="004D4FBE" w:rsidP="004D4FBE">
            <w:pPr>
              <w:shd w:val="clear" w:color="auto" w:fill="FFFFFF"/>
              <w:suppressAutoHyphens w:val="0"/>
              <w:autoSpaceDN/>
              <w:spacing w:before="100" w:beforeAutospacing="1" w:after="0" w:line="408" w:lineRule="atLeast"/>
              <w:textAlignment w:val="auto"/>
              <w:rPr>
                <w:rFonts w:ascii="Helvetica" w:eastAsia="Times New Roman" w:hAnsi="Helvetica" w:cs="Helvetica"/>
                <w:color w:val="666666"/>
                <w:sz w:val="21"/>
                <w:szCs w:val="21"/>
                <w:lang w:eastAsia="en-GB"/>
              </w:rPr>
            </w:pP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4D4FBE" w:rsidRDefault="004D4FBE" w:rsidP="004D4FBE">
            <w:pPr>
              <w:spacing w:after="0"/>
              <w:jc w:val="center"/>
            </w:pPr>
          </w:p>
          <w:p w:rsidR="004D4FBE" w:rsidRDefault="004D4FBE" w:rsidP="004D4FBE">
            <w:pPr>
              <w:spacing w:after="0"/>
              <w:jc w:val="center"/>
              <w:rPr>
                <w:rFonts w:ascii="Arial" w:eastAsia="Times New Roman" w:hAnsi="Arial" w:cs="Arial"/>
                <w:color w:val="4D4D4D"/>
                <w:sz w:val="24"/>
                <w:szCs w:val="24"/>
                <w:lang w:eastAsia="en-GB"/>
              </w:rPr>
            </w:pPr>
          </w:p>
          <w:p w:rsidR="00871688" w:rsidRDefault="00871688" w:rsidP="004D4FBE">
            <w:pPr>
              <w:spacing w:after="0"/>
              <w:jc w:val="center"/>
              <w:rPr>
                <w:rFonts w:ascii="Arial" w:eastAsia="Times New Roman" w:hAnsi="Arial" w:cs="Arial"/>
                <w:color w:val="4D4D4D"/>
                <w:sz w:val="24"/>
                <w:szCs w:val="24"/>
                <w:lang w:eastAsia="en-GB"/>
              </w:rPr>
            </w:pPr>
          </w:p>
          <w:p w:rsidR="00871688" w:rsidRDefault="00871688" w:rsidP="004D4FBE">
            <w:pPr>
              <w:spacing w:after="0"/>
              <w:jc w:val="center"/>
              <w:rPr>
                <w:rFonts w:ascii="Arial" w:eastAsia="Times New Roman" w:hAnsi="Arial" w:cs="Arial"/>
                <w:color w:val="4D4D4D"/>
                <w:sz w:val="24"/>
                <w:szCs w:val="24"/>
                <w:lang w:eastAsia="en-GB"/>
              </w:rPr>
            </w:pPr>
          </w:p>
          <w:p w:rsidR="004D4FBE" w:rsidRDefault="004D4FBE" w:rsidP="004D4FBE">
            <w:pPr>
              <w:spacing w:after="0"/>
              <w:jc w:val="center"/>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4D4FBE" w:rsidTr="00871688">
        <w:trPr>
          <w:trHeight w:val="1789"/>
        </w:trPr>
        <w:tc>
          <w:tcPr>
            <w:tcW w:w="623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tcPr>
          <w:p w:rsidR="004D4FBE" w:rsidRPr="004D4FBE" w:rsidRDefault="004D4FBE" w:rsidP="004D4FBE">
            <w:pPr>
              <w:pStyle w:val="Heading3"/>
              <w:rPr>
                <w:rFonts w:ascii="Arial" w:eastAsia="Times New Roman" w:hAnsi="Arial" w:cs="Arial"/>
                <w:color w:val="auto"/>
                <w:lang w:eastAsia="en-GB"/>
              </w:rPr>
            </w:pPr>
            <w:r w:rsidRPr="004D4FBE">
              <w:rPr>
                <w:rFonts w:ascii="Arial" w:eastAsia="Times New Roman" w:hAnsi="Arial" w:cs="Arial"/>
                <w:color w:val="auto"/>
                <w:lang w:eastAsia="en-GB"/>
              </w:rPr>
              <w:t xml:space="preserve">Do you have any adult cautions (simple or conditional) or spent convictions that are not protected as defined by the Rehabilitation of Offenders Act 1974 (Exceptions) Order 1975 (Amendment) (England and Wales) Order 2020? </w:t>
            </w:r>
          </w:p>
          <w:p w:rsidR="004D4FBE" w:rsidRDefault="004D4FBE" w:rsidP="004D4FBE">
            <w:pPr>
              <w:spacing w:after="180"/>
              <w:rPr>
                <w:rFonts w:ascii="Arial" w:eastAsia="Times New Roman" w:hAnsi="Arial" w:cs="Arial"/>
                <w:b/>
                <w:bCs/>
                <w:color w:val="4D4D4D"/>
                <w:sz w:val="24"/>
                <w:szCs w:val="24"/>
                <w:lang w:eastAsia="en-GB"/>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4D4FBE" w:rsidRPr="00871688" w:rsidRDefault="004D4FBE" w:rsidP="004D4FBE">
            <w:pPr>
              <w:spacing w:after="180"/>
              <w:jc w:val="center"/>
              <w:rPr>
                <w:rFonts w:ascii="Arial" w:eastAsia="Times New Roman" w:hAnsi="Arial" w:cs="Arial"/>
                <w:bCs/>
                <w:color w:val="4D4D4D"/>
                <w:sz w:val="24"/>
                <w:szCs w:val="24"/>
                <w:lang w:eastAsia="en-GB"/>
              </w:rPr>
            </w:pPr>
          </w:p>
          <w:p w:rsidR="004D4FBE" w:rsidRPr="00871688" w:rsidRDefault="004D4FBE" w:rsidP="004D4FBE">
            <w:pPr>
              <w:spacing w:after="180"/>
              <w:jc w:val="center"/>
              <w:rPr>
                <w:rFonts w:ascii="Arial" w:eastAsia="Times New Roman" w:hAnsi="Arial" w:cs="Arial"/>
                <w:bCs/>
                <w:color w:val="4D4D4D"/>
                <w:sz w:val="24"/>
                <w:szCs w:val="24"/>
                <w:lang w:eastAsia="en-GB"/>
              </w:rPr>
            </w:pPr>
            <w:r w:rsidRPr="00871688">
              <w:rPr>
                <w:rFonts w:ascii="Arial" w:eastAsia="Times New Roman" w:hAnsi="Arial" w:cs="Arial"/>
                <w:bCs/>
                <w:color w:val="4D4D4D"/>
                <w:sz w:val="24"/>
                <w:szCs w:val="24"/>
                <w:lang w:eastAsia="en-GB"/>
              </w:rPr>
              <w:t>YES</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4D4FBE" w:rsidRPr="00871688" w:rsidRDefault="004D4FBE" w:rsidP="004D4FBE">
            <w:pPr>
              <w:spacing w:after="180"/>
              <w:jc w:val="center"/>
              <w:rPr>
                <w:rFonts w:ascii="Arial" w:eastAsia="Times New Roman" w:hAnsi="Arial" w:cs="Arial"/>
                <w:bCs/>
                <w:color w:val="4D4D4D"/>
                <w:sz w:val="24"/>
                <w:szCs w:val="24"/>
                <w:lang w:eastAsia="en-GB"/>
              </w:rPr>
            </w:pPr>
          </w:p>
          <w:p w:rsidR="004D4FBE" w:rsidRPr="00871688" w:rsidRDefault="004D4FBE" w:rsidP="004D4FBE">
            <w:pPr>
              <w:spacing w:after="180"/>
              <w:jc w:val="center"/>
              <w:rPr>
                <w:rFonts w:ascii="Arial" w:eastAsia="Times New Roman" w:hAnsi="Arial" w:cs="Arial"/>
                <w:bCs/>
                <w:color w:val="4D4D4D"/>
                <w:sz w:val="24"/>
                <w:szCs w:val="24"/>
                <w:lang w:eastAsia="en-GB"/>
              </w:rPr>
            </w:pPr>
            <w:r w:rsidRPr="00871688">
              <w:rPr>
                <w:rFonts w:ascii="Arial" w:eastAsia="Times New Roman" w:hAnsi="Arial" w:cs="Arial"/>
                <w:bCs/>
                <w:color w:val="4D4D4D"/>
                <w:sz w:val="24"/>
                <w:szCs w:val="24"/>
                <w:lang w:eastAsia="en-GB"/>
              </w:rPr>
              <w:t>NO</w:t>
            </w:r>
          </w:p>
        </w:tc>
      </w:tr>
    </w:tbl>
    <w:p w:rsidR="00007ACA" w:rsidRDefault="00007ACA">
      <w:pPr>
        <w:shd w:val="clear" w:color="auto" w:fill="FFFFFF"/>
        <w:spacing w:after="180"/>
        <w:rPr>
          <w:rFonts w:ascii="Arial" w:eastAsia="Times New Roman" w:hAnsi="Arial" w:cs="Arial"/>
          <w:b/>
          <w:bCs/>
          <w:color w:val="4D4D4D"/>
          <w:sz w:val="24"/>
          <w:szCs w:val="24"/>
          <w:lang w:eastAsia="en-GB"/>
        </w:rPr>
      </w:pPr>
    </w:p>
    <w:p w:rsidR="00007ACA" w:rsidRDefault="00F97F6F">
      <w:pPr>
        <w:shd w:val="clear" w:color="auto" w:fill="FFFFFF"/>
        <w:spacing w:after="180"/>
      </w:pPr>
      <w:r>
        <w:rPr>
          <w:rFonts w:ascii="Arial" w:eastAsia="Times New Roman" w:hAnsi="Arial" w:cs="Arial"/>
          <w:b/>
          <w:bCs/>
          <w:color w:val="4D4D4D"/>
          <w:sz w:val="24"/>
          <w:szCs w:val="24"/>
          <w:lang w:eastAsia="en-GB"/>
        </w:rPr>
        <w:t>References</w:t>
      </w:r>
    </w:p>
    <w:p w:rsidR="00007ACA" w:rsidRDefault="00F97F6F">
      <w:pPr>
        <w:shd w:val="clear" w:color="auto" w:fill="FFFFFF"/>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Please give the details of two referees, stating how long you have known them. (One should be your current or most recent employer.) References for shortlisted candidates will be taken up before interview unless you request otherwise.</w:t>
      </w:r>
    </w:p>
    <w:tbl>
      <w:tblPr>
        <w:tblW w:w="5000" w:type="pct"/>
        <w:tblCellMar>
          <w:left w:w="10" w:type="dxa"/>
          <w:right w:w="10" w:type="dxa"/>
        </w:tblCellMar>
        <w:tblLook w:val="04A0" w:firstRow="1" w:lastRow="0" w:firstColumn="1" w:lastColumn="0" w:noHBand="0" w:noVBand="1"/>
      </w:tblPr>
      <w:tblGrid>
        <w:gridCol w:w="4505"/>
        <w:gridCol w:w="4505"/>
      </w:tblGrid>
      <w:tr w:rsidR="00007ACA">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1. Name:</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2. Name:</w:t>
            </w:r>
          </w:p>
        </w:tc>
      </w:tr>
      <w:tr w:rsidR="00007ACA">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Address:</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Address:</w:t>
            </w:r>
          </w:p>
        </w:tc>
      </w:tr>
      <w:tr w:rsidR="00007ACA">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Telephone number</w:t>
            </w:r>
            <w:r w:rsidR="00DD3AE6">
              <w:rPr>
                <w:rFonts w:ascii="Arial" w:eastAsia="Times New Roman" w:hAnsi="Arial" w:cs="Arial"/>
                <w:b/>
                <w:bCs/>
                <w:color w:val="4D4D4D"/>
                <w:sz w:val="24"/>
                <w:szCs w:val="24"/>
                <w:lang w:eastAsia="en-GB"/>
              </w:rPr>
              <w:t>/email</w:t>
            </w:r>
            <w:r>
              <w:rPr>
                <w:rFonts w:ascii="Arial" w:eastAsia="Times New Roman" w:hAnsi="Arial" w:cs="Arial"/>
                <w:b/>
                <w:bCs/>
                <w:color w:val="4D4D4D"/>
                <w:sz w:val="24"/>
                <w:szCs w:val="24"/>
                <w:lang w:eastAsia="en-GB"/>
              </w:rPr>
              <w:t>:</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Telephone number</w:t>
            </w:r>
            <w:r w:rsidR="00DD3AE6">
              <w:rPr>
                <w:rFonts w:ascii="Arial" w:eastAsia="Times New Roman" w:hAnsi="Arial" w:cs="Arial"/>
                <w:b/>
                <w:bCs/>
                <w:color w:val="4D4D4D"/>
                <w:sz w:val="24"/>
                <w:szCs w:val="24"/>
                <w:lang w:eastAsia="en-GB"/>
              </w:rPr>
              <w:t>/email</w:t>
            </w:r>
            <w:r>
              <w:rPr>
                <w:rFonts w:ascii="Arial" w:eastAsia="Times New Roman" w:hAnsi="Arial" w:cs="Arial"/>
                <w:b/>
                <w:bCs/>
                <w:color w:val="4D4D4D"/>
                <w:sz w:val="24"/>
                <w:szCs w:val="24"/>
                <w:lang w:eastAsia="en-GB"/>
              </w:rPr>
              <w:t>:</w:t>
            </w:r>
          </w:p>
        </w:tc>
      </w:tr>
      <w:tr w:rsidR="00007ACA">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Occupation:</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Occupation:</w:t>
            </w:r>
          </w:p>
        </w:tc>
      </w:tr>
      <w:tr w:rsidR="00007ACA">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Time known:</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Time known:</w:t>
            </w:r>
          </w:p>
        </w:tc>
      </w:tr>
      <w:tr w:rsidR="00007ACA">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180"/>
            </w:pPr>
            <w:r>
              <w:rPr>
                <w:rFonts w:ascii="Arial" w:eastAsia="Times New Roman" w:hAnsi="Arial" w:cs="Arial"/>
                <w:b/>
                <w:bCs/>
                <w:color w:val="4D4D4D"/>
                <w:sz w:val="24"/>
                <w:szCs w:val="24"/>
                <w:lang w:eastAsia="en-GB"/>
              </w:rPr>
              <w:t>May references be taken up before interview?</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YES/NO</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180"/>
            </w:pPr>
            <w:r>
              <w:rPr>
                <w:rFonts w:ascii="Arial" w:eastAsia="Times New Roman" w:hAnsi="Arial" w:cs="Arial"/>
                <w:b/>
                <w:bCs/>
                <w:color w:val="4D4D4D"/>
                <w:sz w:val="24"/>
                <w:szCs w:val="24"/>
                <w:lang w:eastAsia="en-GB"/>
              </w:rPr>
              <w:t>May references be taken up before interview?</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YES/NO</w:t>
            </w:r>
          </w:p>
        </w:tc>
      </w:tr>
    </w:tbl>
    <w:p w:rsidR="00007ACA" w:rsidRDefault="00007ACA">
      <w:pPr>
        <w:spacing w:after="0"/>
        <w:rPr>
          <w:rFonts w:ascii="Arial" w:eastAsia="Times New Roman" w:hAnsi="Arial" w:cs="Arial"/>
          <w:vanish/>
          <w:sz w:val="24"/>
          <w:szCs w:val="24"/>
          <w:lang w:eastAsia="en-GB"/>
        </w:rPr>
      </w:pPr>
    </w:p>
    <w:tbl>
      <w:tblPr>
        <w:tblW w:w="5000" w:type="pct"/>
        <w:tblCellMar>
          <w:left w:w="10" w:type="dxa"/>
          <w:right w:w="10" w:type="dxa"/>
        </w:tblCellMar>
        <w:tblLook w:val="04A0" w:firstRow="1" w:lastRow="0" w:firstColumn="1" w:lastColumn="0" w:noHBand="0" w:noVBand="1"/>
      </w:tblPr>
      <w:tblGrid>
        <w:gridCol w:w="9010"/>
      </w:tblGrid>
      <w:tr w:rsidR="00007ACA">
        <w:tc>
          <w:tcPr>
            <w:tcW w:w="9010"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180"/>
            </w:pPr>
            <w:r>
              <w:rPr>
                <w:rFonts w:ascii="Arial" w:eastAsia="Times New Roman" w:hAnsi="Arial" w:cs="Arial"/>
                <w:b/>
                <w:bCs/>
                <w:color w:val="4D4D4D"/>
                <w:sz w:val="24"/>
                <w:szCs w:val="24"/>
                <w:lang w:eastAsia="en-GB"/>
              </w:rPr>
              <w:t>Data protection</w:t>
            </w:r>
          </w:p>
          <w:p w:rsidR="00007ACA" w:rsidRDefault="00F97F6F">
            <w:pPr>
              <w:spacing w:after="180"/>
            </w:pPr>
            <w:r>
              <w:rPr>
                <w:rFonts w:ascii="Arial" w:eastAsia="Times New Roman" w:hAnsi="Arial" w:cs="Arial"/>
                <w:color w:val="4D4D4D"/>
                <w:sz w:val="24"/>
                <w:szCs w:val="24"/>
                <w:lang w:eastAsia="en-GB"/>
              </w:rPr>
              <w:t>Information from this application may be processed for purposes registered by the Employer under the Data Protection Act 1998. Individuals have, on written request on payment of a fee the right of access to personal data held about them.</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 hereby give my consent to Youth First processing the data supplied in this application form for the purpose of recruitment and selection.</w:t>
            </w:r>
          </w:p>
          <w:p w:rsidR="00007ACA" w:rsidRDefault="00007ACA">
            <w:pPr>
              <w:spacing w:after="180"/>
              <w:rPr>
                <w:rFonts w:ascii="Arial" w:eastAsia="Times New Roman" w:hAnsi="Arial" w:cs="Arial"/>
                <w:b/>
                <w:bCs/>
                <w:color w:val="4D4D4D"/>
                <w:sz w:val="24"/>
                <w:szCs w:val="24"/>
                <w:lang w:eastAsia="en-GB"/>
              </w:rPr>
            </w:pPr>
          </w:p>
          <w:p w:rsidR="00007ACA" w:rsidRDefault="00F97F6F">
            <w:pPr>
              <w:spacing w:after="180"/>
            </w:pPr>
            <w:r>
              <w:rPr>
                <w:rFonts w:ascii="Arial" w:eastAsia="Times New Roman" w:hAnsi="Arial" w:cs="Arial"/>
                <w:b/>
                <w:bCs/>
                <w:color w:val="4D4D4D"/>
                <w:sz w:val="24"/>
                <w:szCs w:val="24"/>
                <w:lang w:eastAsia="en-GB"/>
              </w:rPr>
              <w:t>Declaration</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 declare that the information given in this application is to the best of my knowledge complete and correct.</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 hereby give my consent to Youth First carrying out checks on my qualifications.</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Applicant’s signature</w:t>
            </w:r>
          </w:p>
          <w:p w:rsidR="00007ACA" w:rsidRDefault="00007ACA">
            <w:pPr>
              <w:spacing w:after="180"/>
              <w:rPr>
                <w:rFonts w:ascii="Arial" w:eastAsia="Times New Roman" w:hAnsi="Arial" w:cs="Arial"/>
                <w:color w:val="4D4D4D"/>
                <w:sz w:val="24"/>
                <w:szCs w:val="24"/>
                <w:lang w:eastAsia="en-GB"/>
              </w:rPr>
            </w:pP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Note: Any false, incomplete or misleading statements may lead to dismissal.</w:t>
            </w:r>
          </w:p>
        </w:tc>
      </w:tr>
    </w:tbl>
    <w:p w:rsidR="00007ACA" w:rsidRDefault="00007ACA">
      <w:pPr>
        <w:shd w:val="clear" w:color="auto" w:fill="FFFFFF"/>
        <w:spacing w:after="180"/>
        <w:rPr>
          <w:rFonts w:ascii="Arial" w:eastAsia="Times New Roman" w:hAnsi="Arial" w:cs="Arial"/>
          <w:b/>
          <w:bCs/>
          <w:color w:val="4D4D4D"/>
          <w:sz w:val="24"/>
          <w:szCs w:val="24"/>
          <w:lang w:eastAsia="en-GB"/>
        </w:rPr>
      </w:pPr>
    </w:p>
    <w:p w:rsidR="00007ACA" w:rsidRDefault="00007ACA">
      <w:pPr>
        <w:shd w:val="clear" w:color="auto" w:fill="FFFFFF"/>
        <w:spacing w:after="180"/>
        <w:rPr>
          <w:rFonts w:ascii="Arial" w:eastAsia="Times New Roman" w:hAnsi="Arial" w:cs="Arial"/>
          <w:b/>
          <w:bCs/>
          <w:color w:val="4D4D4D"/>
          <w:sz w:val="24"/>
          <w:szCs w:val="24"/>
          <w:lang w:eastAsia="en-GB"/>
        </w:rPr>
      </w:pPr>
    </w:p>
    <w:sectPr w:rsidR="00007ACA">
      <w:footerReference w:type="default" r:id="rId12"/>
      <w:pgSz w:w="11906" w:h="16838"/>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4CC" w:rsidRDefault="007434CC">
      <w:pPr>
        <w:spacing w:after="0"/>
      </w:pPr>
      <w:r>
        <w:separator/>
      </w:r>
    </w:p>
  </w:endnote>
  <w:endnote w:type="continuationSeparator" w:id="0">
    <w:p w:rsidR="007434CC" w:rsidRDefault="00743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42" w:rsidRDefault="00871688">
    <w:pPr>
      <w:pStyle w:val="Footer"/>
      <w:jc w:val="center"/>
    </w:pPr>
    <w:r>
      <w:rPr>
        <w:rFonts w:ascii="Segoe UI" w:hAnsi="Segoe UI" w:cs="Segoe UI"/>
        <w:sz w:val="16"/>
        <w:szCs w:val="16"/>
      </w:rPr>
      <w:t>Edited 9.2.21</w:t>
    </w:r>
    <w:r>
      <w:rPr>
        <w:rFonts w:ascii="Segoe UI" w:hAnsi="Segoe UI" w:cs="Segoe UI"/>
        <w:sz w:val="16"/>
        <w:szCs w:val="16"/>
      </w:rPr>
      <w:tab/>
    </w:r>
    <w:r>
      <w:rPr>
        <w:rFonts w:ascii="Segoe UI" w:hAnsi="Segoe UI" w:cs="Segoe UI"/>
        <w:sz w:val="16"/>
        <w:szCs w:val="16"/>
      </w:rPr>
      <w:tab/>
    </w:r>
    <w:r w:rsidR="00F97F6F">
      <w:rPr>
        <w:rFonts w:ascii="Segoe UI" w:hAnsi="Segoe UI" w:cs="Segoe UI"/>
        <w:sz w:val="16"/>
        <w:szCs w:val="16"/>
      </w:rPr>
      <w:fldChar w:fldCharType="begin"/>
    </w:r>
    <w:r w:rsidR="00F97F6F">
      <w:rPr>
        <w:rFonts w:ascii="Segoe UI" w:hAnsi="Segoe UI" w:cs="Segoe UI"/>
        <w:sz w:val="16"/>
        <w:szCs w:val="16"/>
      </w:rPr>
      <w:instrText xml:space="preserve"> PAGE </w:instrText>
    </w:r>
    <w:r w:rsidR="00F97F6F">
      <w:rPr>
        <w:rFonts w:ascii="Segoe UI" w:hAnsi="Segoe UI" w:cs="Segoe UI"/>
        <w:sz w:val="16"/>
        <w:szCs w:val="16"/>
      </w:rPr>
      <w:fldChar w:fldCharType="separate"/>
    </w:r>
    <w:r w:rsidR="00DF3AAF">
      <w:rPr>
        <w:rFonts w:ascii="Segoe UI" w:hAnsi="Segoe UI" w:cs="Segoe UI"/>
        <w:noProof/>
        <w:sz w:val="16"/>
        <w:szCs w:val="16"/>
      </w:rPr>
      <w:t>5</w:t>
    </w:r>
    <w:r w:rsidR="00F97F6F">
      <w:rPr>
        <w:rFonts w:ascii="Segoe UI" w:hAnsi="Segoe UI" w:cs="Segoe UI"/>
        <w:sz w:val="16"/>
        <w:szCs w:val="16"/>
      </w:rPr>
      <w:fldChar w:fldCharType="end"/>
    </w:r>
  </w:p>
  <w:p w:rsidR="00D64142" w:rsidRDefault="00743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4CC" w:rsidRDefault="007434CC">
      <w:pPr>
        <w:spacing w:after="0"/>
      </w:pPr>
      <w:r>
        <w:rPr>
          <w:color w:val="000000"/>
        </w:rPr>
        <w:separator/>
      </w:r>
    </w:p>
  </w:footnote>
  <w:footnote w:type="continuationSeparator" w:id="0">
    <w:p w:rsidR="007434CC" w:rsidRDefault="007434C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36A97"/>
    <w:multiLevelType w:val="multilevel"/>
    <w:tmpl w:val="F204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716E75"/>
    <w:multiLevelType w:val="multilevel"/>
    <w:tmpl w:val="B574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CA"/>
    <w:rsid w:val="00007ACA"/>
    <w:rsid w:val="004D4FBE"/>
    <w:rsid w:val="005F7F00"/>
    <w:rsid w:val="007434CC"/>
    <w:rsid w:val="00871688"/>
    <w:rsid w:val="00D169F1"/>
    <w:rsid w:val="00D573F9"/>
    <w:rsid w:val="00DD3AE6"/>
    <w:rsid w:val="00DF3AAF"/>
    <w:rsid w:val="00ED6357"/>
    <w:rsid w:val="00F97F6F"/>
    <w:rsid w:val="00FB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89F3"/>
  <w15:docId w15:val="{035C29B0-E5CE-492B-B123-81BA8AE8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4D4F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4D4F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NoSpacing">
    <w:name w:val="No Spacing"/>
    <w:uiPriority w:val="1"/>
    <w:qFormat/>
    <w:rsid w:val="004D4FBE"/>
    <w:pPr>
      <w:suppressAutoHyphens/>
      <w:spacing w:after="0"/>
    </w:pPr>
  </w:style>
  <w:style w:type="character" w:customStyle="1" w:styleId="Heading1Char">
    <w:name w:val="Heading 1 Char"/>
    <w:basedOn w:val="DefaultParagraphFont"/>
    <w:link w:val="Heading1"/>
    <w:uiPriority w:val="9"/>
    <w:rsid w:val="004D4FB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D4FB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71688"/>
    <w:rPr>
      <w:i/>
      <w:iCs/>
    </w:rPr>
  </w:style>
  <w:style w:type="paragraph" w:styleId="NormalWeb">
    <w:name w:val="Normal (Web)"/>
    <w:basedOn w:val="Normal"/>
    <w:uiPriority w:val="99"/>
    <w:semiHidden/>
    <w:unhideWhenUsed/>
    <w:rsid w:val="00871688"/>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81887">
      <w:bodyDiv w:val="1"/>
      <w:marLeft w:val="0"/>
      <w:marRight w:val="0"/>
      <w:marTop w:val="0"/>
      <w:marBottom w:val="0"/>
      <w:divBdr>
        <w:top w:val="none" w:sz="0" w:space="0" w:color="auto"/>
        <w:left w:val="none" w:sz="0" w:space="0" w:color="auto"/>
        <w:bottom w:val="none" w:sz="0" w:space="0" w:color="auto"/>
        <w:right w:val="none" w:sz="0" w:space="0" w:color="auto"/>
      </w:divBdr>
      <w:divsChild>
        <w:div w:id="1510606666">
          <w:marLeft w:val="0"/>
          <w:marRight w:val="0"/>
          <w:marTop w:val="0"/>
          <w:marBottom w:val="0"/>
          <w:divBdr>
            <w:top w:val="none" w:sz="0" w:space="0" w:color="auto"/>
            <w:left w:val="none" w:sz="0" w:space="0" w:color="auto"/>
            <w:bottom w:val="none" w:sz="0" w:space="0" w:color="auto"/>
            <w:right w:val="none" w:sz="0" w:space="0" w:color="auto"/>
          </w:divBdr>
          <w:divsChild>
            <w:div w:id="142695269">
              <w:marLeft w:val="0"/>
              <w:marRight w:val="0"/>
              <w:marTop w:val="0"/>
              <w:marBottom w:val="0"/>
              <w:divBdr>
                <w:top w:val="none" w:sz="0" w:space="0" w:color="auto"/>
                <w:left w:val="none" w:sz="0" w:space="0" w:color="auto"/>
                <w:bottom w:val="none" w:sz="0" w:space="0" w:color="auto"/>
                <w:right w:val="none" w:sz="0" w:space="0" w:color="auto"/>
              </w:divBdr>
              <w:divsChild>
                <w:div w:id="1453863236">
                  <w:marLeft w:val="0"/>
                  <w:marRight w:val="0"/>
                  <w:marTop w:val="0"/>
                  <w:marBottom w:val="0"/>
                  <w:divBdr>
                    <w:top w:val="none" w:sz="0" w:space="0" w:color="auto"/>
                    <w:left w:val="none" w:sz="0" w:space="0" w:color="auto"/>
                    <w:bottom w:val="none" w:sz="0" w:space="0" w:color="auto"/>
                    <w:right w:val="none" w:sz="0" w:space="0" w:color="auto"/>
                  </w:divBdr>
                  <w:divsChild>
                    <w:div w:id="2144688840">
                      <w:marLeft w:val="0"/>
                      <w:marRight w:val="0"/>
                      <w:marTop w:val="0"/>
                      <w:marBottom w:val="0"/>
                      <w:divBdr>
                        <w:top w:val="none" w:sz="0" w:space="0" w:color="auto"/>
                        <w:left w:val="none" w:sz="0" w:space="0" w:color="auto"/>
                        <w:bottom w:val="none" w:sz="0" w:space="0" w:color="auto"/>
                        <w:right w:val="none" w:sz="0" w:space="0" w:color="auto"/>
                      </w:divBdr>
                      <w:divsChild>
                        <w:div w:id="977304338">
                          <w:marLeft w:val="0"/>
                          <w:marRight w:val="0"/>
                          <w:marTop w:val="100"/>
                          <w:marBottom w:val="100"/>
                          <w:divBdr>
                            <w:top w:val="none" w:sz="0" w:space="0" w:color="auto"/>
                            <w:left w:val="none" w:sz="0" w:space="0" w:color="auto"/>
                            <w:bottom w:val="none" w:sz="0" w:space="0" w:color="auto"/>
                            <w:right w:val="none" w:sz="0" w:space="0" w:color="auto"/>
                          </w:divBdr>
                          <w:divsChild>
                            <w:div w:id="90930296">
                              <w:marLeft w:val="0"/>
                              <w:marRight w:val="0"/>
                              <w:marTop w:val="0"/>
                              <w:marBottom w:val="0"/>
                              <w:divBdr>
                                <w:top w:val="none" w:sz="0" w:space="0" w:color="auto"/>
                                <w:left w:val="none" w:sz="0" w:space="0" w:color="auto"/>
                                <w:bottom w:val="none" w:sz="0" w:space="0" w:color="auto"/>
                                <w:right w:val="none" w:sz="0" w:space="0" w:color="auto"/>
                              </w:divBdr>
                              <w:divsChild>
                                <w:div w:id="783646442">
                                  <w:marLeft w:val="0"/>
                                  <w:marRight w:val="0"/>
                                  <w:marTop w:val="0"/>
                                  <w:marBottom w:val="0"/>
                                  <w:divBdr>
                                    <w:top w:val="none" w:sz="0" w:space="0" w:color="auto"/>
                                    <w:left w:val="none" w:sz="0" w:space="0" w:color="auto"/>
                                    <w:bottom w:val="none" w:sz="0" w:space="0" w:color="auto"/>
                                    <w:right w:val="none" w:sz="0" w:space="0" w:color="auto"/>
                                  </w:divBdr>
                                  <w:divsChild>
                                    <w:div w:id="3985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475357">
      <w:bodyDiv w:val="1"/>
      <w:marLeft w:val="0"/>
      <w:marRight w:val="0"/>
      <w:marTop w:val="0"/>
      <w:marBottom w:val="0"/>
      <w:divBdr>
        <w:top w:val="none" w:sz="0" w:space="0" w:color="auto"/>
        <w:left w:val="none" w:sz="0" w:space="0" w:color="auto"/>
        <w:bottom w:val="none" w:sz="0" w:space="0" w:color="auto"/>
        <w:right w:val="none" w:sz="0" w:space="0" w:color="auto"/>
      </w:divBdr>
      <w:divsChild>
        <w:div w:id="280303902">
          <w:marLeft w:val="0"/>
          <w:marRight w:val="0"/>
          <w:marTop w:val="0"/>
          <w:marBottom w:val="0"/>
          <w:divBdr>
            <w:top w:val="none" w:sz="0" w:space="0" w:color="auto"/>
            <w:left w:val="none" w:sz="0" w:space="0" w:color="auto"/>
            <w:bottom w:val="none" w:sz="0" w:space="0" w:color="auto"/>
            <w:right w:val="none" w:sz="0" w:space="0" w:color="auto"/>
          </w:divBdr>
          <w:divsChild>
            <w:div w:id="1287005934">
              <w:marLeft w:val="0"/>
              <w:marRight w:val="0"/>
              <w:marTop w:val="0"/>
              <w:marBottom w:val="0"/>
              <w:divBdr>
                <w:top w:val="none" w:sz="0" w:space="0" w:color="auto"/>
                <w:left w:val="none" w:sz="0" w:space="0" w:color="auto"/>
                <w:bottom w:val="none" w:sz="0" w:space="0" w:color="auto"/>
                <w:right w:val="none" w:sz="0" w:space="0" w:color="auto"/>
              </w:divBdr>
              <w:divsChild>
                <w:div w:id="1224295471">
                  <w:marLeft w:val="0"/>
                  <w:marRight w:val="0"/>
                  <w:marTop w:val="0"/>
                  <w:marBottom w:val="0"/>
                  <w:divBdr>
                    <w:top w:val="none" w:sz="0" w:space="0" w:color="auto"/>
                    <w:left w:val="none" w:sz="0" w:space="0" w:color="auto"/>
                    <w:bottom w:val="none" w:sz="0" w:space="0" w:color="auto"/>
                    <w:right w:val="none" w:sz="0" w:space="0" w:color="auto"/>
                  </w:divBdr>
                  <w:divsChild>
                    <w:div w:id="856425724">
                      <w:marLeft w:val="0"/>
                      <w:marRight w:val="0"/>
                      <w:marTop w:val="0"/>
                      <w:marBottom w:val="0"/>
                      <w:divBdr>
                        <w:top w:val="none" w:sz="0" w:space="0" w:color="auto"/>
                        <w:left w:val="none" w:sz="0" w:space="0" w:color="auto"/>
                        <w:bottom w:val="none" w:sz="0" w:space="0" w:color="auto"/>
                        <w:right w:val="none" w:sz="0" w:space="0" w:color="auto"/>
                      </w:divBdr>
                      <w:divsChild>
                        <w:div w:id="1683434604">
                          <w:marLeft w:val="0"/>
                          <w:marRight w:val="0"/>
                          <w:marTop w:val="100"/>
                          <w:marBottom w:val="100"/>
                          <w:divBdr>
                            <w:top w:val="none" w:sz="0" w:space="0" w:color="auto"/>
                            <w:left w:val="none" w:sz="0" w:space="0" w:color="auto"/>
                            <w:bottom w:val="none" w:sz="0" w:space="0" w:color="auto"/>
                            <w:right w:val="none" w:sz="0" w:space="0" w:color="auto"/>
                          </w:divBdr>
                          <w:divsChild>
                            <w:div w:id="952860487">
                              <w:marLeft w:val="0"/>
                              <w:marRight w:val="0"/>
                              <w:marTop w:val="0"/>
                              <w:marBottom w:val="0"/>
                              <w:divBdr>
                                <w:top w:val="none" w:sz="0" w:space="0" w:color="auto"/>
                                <w:left w:val="none" w:sz="0" w:space="0" w:color="auto"/>
                                <w:bottom w:val="none" w:sz="0" w:space="0" w:color="auto"/>
                                <w:right w:val="none" w:sz="0" w:space="0" w:color="auto"/>
                              </w:divBdr>
                              <w:divsChild>
                                <w:div w:id="1699577623">
                                  <w:marLeft w:val="0"/>
                                  <w:marRight w:val="0"/>
                                  <w:marTop w:val="0"/>
                                  <w:marBottom w:val="0"/>
                                  <w:divBdr>
                                    <w:top w:val="none" w:sz="0" w:space="0" w:color="auto"/>
                                    <w:left w:val="none" w:sz="0" w:space="0" w:color="auto"/>
                                    <w:bottom w:val="none" w:sz="0" w:space="0" w:color="auto"/>
                                    <w:right w:val="none" w:sz="0" w:space="0" w:color="auto"/>
                                  </w:divBdr>
                                  <w:divsChild>
                                    <w:div w:id="10467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147156">
      <w:bodyDiv w:val="1"/>
      <w:marLeft w:val="0"/>
      <w:marRight w:val="0"/>
      <w:marTop w:val="0"/>
      <w:marBottom w:val="0"/>
      <w:divBdr>
        <w:top w:val="none" w:sz="0" w:space="0" w:color="auto"/>
        <w:left w:val="none" w:sz="0" w:space="0" w:color="auto"/>
        <w:bottom w:val="none" w:sz="0" w:space="0" w:color="auto"/>
        <w:right w:val="none" w:sz="0" w:space="0" w:color="auto"/>
      </w:divBdr>
      <w:divsChild>
        <w:div w:id="1171143297">
          <w:marLeft w:val="0"/>
          <w:marRight w:val="0"/>
          <w:marTop w:val="0"/>
          <w:marBottom w:val="0"/>
          <w:divBdr>
            <w:top w:val="none" w:sz="0" w:space="0" w:color="auto"/>
            <w:left w:val="none" w:sz="0" w:space="0" w:color="auto"/>
            <w:bottom w:val="none" w:sz="0" w:space="0" w:color="auto"/>
            <w:right w:val="none" w:sz="0" w:space="0" w:color="auto"/>
          </w:divBdr>
          <w:divsChild>
            <w:div w:id="1831824303">
              <w:marLeft w:val="0"/>
              <w:marRight w:val="0"/>
              <w:marTop w:val="0"/>
              <w:marBottom w:val="0"/>
              <w:divBdr>
                <w:top w:val="none" w:sz="0" w:space="0" w:color="auto"/>
                <w:left w:val="none" w:sz="0" w:space="0" w:color="auto"/>
                <w:bottom w:val="none" w:sz="0" w:space="0" w:color="auto"/>
                <w:right w:val="none" w:sz="0" w:space="0" w:color="auto"/>
              </w:divBdr>
              <w:divsChild>
                <w:div w:id="369769879">
                  <w:marLeft w:val="0"/>
                  <w:marRight w:val="0"/>
                  <w:marTop w:val="0"/>
                  <w:marBottom w:val="0"/>
                  <w:divBdr>
                    <w:top w:val="none" w:sz="0" w:space="0" w:color="auto"/>
                    <w:left w:val="none" w:sz="0" w:space="0" w:color="auto"/>
                    <w:bottom w:val="none" w:sz="0" w:space="0" w:color="auto"/>
                    <w:right w:val="none" w:sz="0" w:space="0" w:color="auto"/>
                  </w:divBdr>
                  <w:divsChild>
                    <w:div w:id="272128103">
                      <w:marLeft w:val="0"/>
                      <w:marRight w:val="0"/>
                      <w:marTop w:val="0"/>
                      <w:marBottom w:val="0"/>
                      <w:divBdr>
                        <w:top w:val="none" w:sz="0" w:space="0" w:color="auto"/>
                        <w:left w:val="none" w:sz="0" w:space="0" w:color="auto"/>
                        <w:bottom w:val="none" w:sz="0" w:space="0" w:color="auto"/>
                        <w:right w:val="none" w:sz="0" w:space="0" w:color="auto"/>
                      </w:divBdr>
                      <w:divsChild>
                        <w:div w:id="545263848">
                          <w:marLeft w:val="0"/>
                          <w:marRight w:val="0"/>
                          <w:marTop w:val="100"/>
                          <w:marBottom w:val="100"/>
                          <w:divBdr>
                            <w:top w:val="none" w:sz="0" w:space="0" w:color="auto"/>
                            <w:left w:val="none" w:sz="0" w:space="0" w:color="auto"/>
                            <w:bottom w:val="none" w:sz="0" w:space="0" w:color="auto"/>
                            <w:right w:val="none" w:sz="0" w:space="0" w:color="auto"/>
                          </w:divBdr>
                          <w:divsChild>
                            <w:div w:id="1870877215">
                              <w:marLeft w:val="0"/>
                              <w:marRight w:val="0"/>
                              <w:marTop w:val="0"/>
                              <w:marBottom w:val="0"/>
                              <w:divBdr>
                                <w:top w:val="none" w:sz="0" w:space="0" w:color="auto"/>
                                <w:left w:val="none" w:sz="0" w:space="0" w:color="auto"/>
                                <w:bottom w:val="none" w:sz="0" w:space="0" w:color="auto"/>
                                <w:right w:val="none" w:sz="0" w:space="0" w:color="auto"/>
                              </w:divBdr>
                              <w:divsChild>
                                <w:div w:id="947931244">
                                  <w:marLeft w:val="0"/>
                                  <w:marRight w:val="0"/>
                                  <w:marTop w:val="0"/>
                                  <w:marBottom w:val="0"/>
                                  <w:divBdr>
                                    <w:top w:val="none" w:sz="0" w:space="0" w:color="auto"/>
                                    <w:left w:val="none" w:sz="0" w:space="0" w:color="auto"/>
                                    <w:bottom w:val="none" w:sz="0" w:space="0" w:color="auto"/>
                                    <w:right w:val="none" w:sz="0" w:space="0" w:color="auto"/>
                                  </w:divBdr>
                                  <w:divsChild>
                                    <w:div w:id="738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1D03AA77F814DA9C5B4DF18D8E225" ma:contentTypeVersion="11" ma:contentTypeDescription="Create a new document." ma:contentTypeScope="" ma:versionID="162a2462a18fa16018141993b76591ac">
  <xsd:schema xmlns:xsd="http://www.w3.org/2001/XMLSchema" xmlns:xs="http://www.w3.org/2001/XMLSchema" xmlns:p="http://schemas.microsoft.com/office/2006/metadata/properties" xmlns:ns2="9e407027-8a98-497d-9d2f-a8afd7f9c093" targetNamespace="http://schemas.microsoft.com/office/2006/metadata/properties" ma:root="true" ma:fieldsID="ccafc8a768189dc2d74a2b58956628da" ns2:_="">
    <xsd:import namespace="9e407027-8a98-497d-9d2f-a8afd7f9c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07027-8a98-497d-9d2f-a8afd7f9c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31cdb5-da7d-4a5d-b523-19dbfe538874" ContentTypeId="0x01" PreviousValue="false"/>
</file>

<file path=customXml/itemProps1.xml><?xml version="1.0" encoding="utf-8"?>
<ds:datastoreItem xmlns:ds="http://schemas.openxmlformats.org/officeDocument/2006/customXml" ds:itemID="{1D5C8499-4E48-4302-82BD-69366516D0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72456A-26FF-4FFE-93A3-17DAC1D48B17}">
  <ds:schemaRefs>
    <ds:schemaRef ds:uri="http://schemas.microsoft.com/sharepoint/v3/contenttype/forms"/>
  </ds:schemaRefs>
</ds:datastoreItem>
</file>

<file path=customXml/itemProps3.xml><?xml version="1.0" encoding="utf-8"?>
<ds:datastoreItem xmlns:ds="http://schemas.openxmlformats.org/officeDocument/2006/customXml" ds:itemID="{C045C9E5-BC9C-4FD7-87F8-D7E1D27AF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07027-8a98-497d-9d2f-a8afd7f9c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493D5-2FC7-4573-BA72-66160D7115B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KarenB</dc:creator>
  <dc:description/>
  <cp:lastModifiedBy>Brookbanks, Linda</cp:lastModifiedBy>
  <cp:revision>2</cp:revision>
  <cp:lastPrinted>2017-02-24T14:52:00Z</cp:lastPrinted>
  <dcterms:created xsi:type="dcterms:W3CDTF">2021-02-15T18:30:00Z</dcterms:created>
  <dcterms:modified xsi:type="dcterms:W3CDTF">2021-02-15T18:30:00Z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0x0101007331D03AA77F814DA9C5B4DF18D8E225</vt:lpwstr>
  </property>
</Properties>
</file>